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46"/>
        <w:tblW w:w="13135" w:type="dxa"/>
        <w:tblLook w:val="04A0" w:firstRow="1" w:lastRow="0" w:firstColumn="1" w:lastColumn="0" w:noHBand="0" w:noVBand="1"/>
      </w:tblPr>
      <w:tblGrid>
        <w:gridCol w:w="2337"/>
        <w:gridCol w:w="4858"/>
        <w:gridCol w:w="3150"/>
        <w:gridCol w:w="2790"/>
      </w:tblGrid>
      <w:tr w:rsidR="00B107FC" w14:paraId="05A6D1E7" w14:textId="77777777" w:rsidTr="000F355D">
        <w:tc>
          <w:tcPr>
            <w:tcW w:w="2337" w:type="dxa"/>
            <w:shd w:val="clear" w:color="auto" w:fill="DAE9F7" w:themeFill="text2" w:themeFillTint="1A"/>
          </w:tcPr>
          <w:p w14:paraId="6B2BDA16" w14:textId="3C428E0B" w:rsidR="00B107FC" w:rsidRDefault="00B107FC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858" w:type="dxa"/>
            <w:shd w:val="clear" w:color="auto" w:fill="F2F2F2" w:themeFill="background1" w:themeFillShade="F2"/>
          </w:tcPr>
          <w:p w14:paraId="0C5A664C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03131F18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F2F2F2" w:themeFill="background1" w:themeFillShade="F2"/>
          </w:tcPr>
          <w:p w14:paraId="0F9C9903" w14:textId="77777777" w:rsidR="00B107FC" w:rsidRDefault="00B107FC" w:rsidP="00943264">
            <w:pPr>
              <w:jc w:val="center"/>
              <w:rPr>
                <w:b/>
                <w:bCs/>
              </w:rPr>
            </w:pPr>
          </w:p>
        </w:tc>
      </w:tr>
      <w:tr w:rsidR="00943264" w14:paraId="1F222CB9" w14:textId="77777777" w:rsidTr="000F355D">
        <w:tc>
          <w:tcPr>
            <w:tcW w:w="2337" w:type="dxa"/>
          </w:tcPr>
          <w:p w14:paraId="68527BA1" w14:textId="77777777" w:rsidR="00943264" w:rsidRDefault="00943264" w:rsidP="00943264">
            <w:pPr>
              <w:jc w:val="center"/>
              <w:rPr>
                <w:b/>
                <w:bCs/>
              </w:rPr>
            </w:pPr>
            <w:bookmarkStart w:id="0" w:name="_Hlk201843870"/>
            <w:r>
              <w:rPr>
                <w:b/>
                <w:bCs/>
              </w:rPr>
              <w:t>Objective</w:t>
            </w:r>
          </w:p>
          <w:p w14:paraId="12EF2C10" w14:textId="0AC59E5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2E4A7254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7C7A2399" w14:textId="5164BEE0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62C5E72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4B490DA" w14:textId="1D232787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07558F8C" w14:textId="77777777" w:rsid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E25E72B" w14:textId="7DC12A2B" w:rsidR="00943264" w:rsidRPr="00943264" w:rsidRDefault="00943264" w:rsidP="009432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43264" w14:paraId="7496583E" w14:textId="77777777" w:rsidTr="000F355D">
        <w:tc>
          <w:tcPr>
            <w:tcW w:w="2337" w:type="dxa"/>
          </w:tcPr>
          <w:p w14:paraId="0A6857FD" w14:textId="77777777" w:rsidR="00943264" w:rsidRDefault="00943264" w:rsidP="00943264"/>
          <w:p w14:paraId="7D1A6F59" w14:textId="7D1D2564" w:rsidR="00B82F3A" w:rsidRDefault="00B82F3A" w:rsidP="00943264"/>
        </w:tc>
        <w:tc>
          <w:tcPr>
            <w:tcW w:w="4858" w:type="dxa"/>
          </w:tcPr>
          <w:p w14:paraId="7A2EA7BC" w14:textId="62305EB1" w:rsidR="00943264" w:rsidRDefault="00943264" w:rsidP="00943264"/>
        </w:tc>
        <w:tc>
          <w:tcPr>
            <w:tcW w:w="3150" w:type="dxa"/>
          </w:tcPr>
          <w:p w14:paraId="6AE5C19E" w14:textId="1BCB80AD" w:rsidR="00943264" w:rsidRPr="009C0A03" w:rsidRDefault="009C0A03" w:rsidP="00943264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1)</w:t>
            </w:r>
          </w:p>
        </w:tc>
        <w:tc>
          <w:tcPr>
            <w:tcW w:w="2790" w:type="dxa"/>
          </w:tcPr>
          <w:p w14:paraId="0B41C103" w14:textId="44BCEE2D" w:rsidR="00943264" w:rsidRDefault="00943264" w:rsidP="00943264"/>
        </w:tc>
      </w:tr>
      <w:bookmarkEnd w:id="0"/>
      <w:tr w:rsidR="00943264" w14:paraId="6EC1273D" w14:textId="77777777" w:rsidTr="000F355D">
        <w:tc>
          <w:tcPr>
            <w:tcW w:w="2337" w:type="dxa"/>
            <w:shd w:val="clear" w:color="auto" w:fill="DAE9F7" w:themeFill="text2" w:themeFillTint="1A"/>
          </w:tcPr>
          <w:p w14:paraId="78838090" w14:textId="608BAA92" w:rsidR="00943264" w:rsidRPr="00943264" w:rsidRDefault="00943264" w:rsidP="00943264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F2F2F2" w:themeFill="background1" w:themeFillShade="F2"/>
          </w:tcPr>
          <w:p w14:paraId="67E81E8E" w14:textId="77777777" w:rsidR="00943264" w:rsidRDefault="00943264" w:rsidP="00943264"/>
        </w:tc>
        <w:tc>
          <w:tcPr>
            <w:tcW w:w="3150" w:type="dxa"/>
            <w:shd w:val="clear" w:color="auto" w:fill="F2F2F2" w:themeFill="background1" w:themeFillShade="F2"/>
          </w:tcPr>
          <w:p w14:paraId="4EE90C5F" w14:textId="77777777" w:rsidR="00943264" w:rsidRDefault="00943264" w:rsidP="00943264"/>
        </w:tc>
        <w:tc>
          <w:tcPr>
            <w:tcW w:w="2790" w:type="dxa"/>
            <w:shd w:val="clear" w:color="auto" w:fill="F2F2F2" w:themeFill="background1" w:themeFillShade="F2"/>
          </w:tcPr>
          <w:p w14:paraId="5D8C69BC" w14:textId="77777777" w:rsidR="00943264" w:rsidRDefault="00943264" w:rsidP="00943264"/>
        </w:tc>
      </w:tr>
      <w:tr w:rsidR="009C0A03" w14:paraId="7EC6161F" w14:textId="77777777" w:rsidTr="000F355D">
        <w:tc>
          <w:tcPr>
            <w:tcW w:w="2337" w:type="dxa"/>
          </w:tcPr>
          <w:p w14:paraId="7396AF7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15639033" w14:textId="76D657B9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17F038D7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79FA010" w14:textId="75C1417B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11FA006D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31CC4DBF" w14:textId="3EEF0913" w:rsidR="009C0A03" w:rsidRPr="00943264" w:rsidRDefault="009C0A03" w:rsidP="009C0A03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733BEF92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5CF5A41" w14:textId="4FA139BB" w:rsidR="009C0A03" w:rsidRP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92BB3CC" w14:textId="77777777" w:rsidTr="000F355D">
        <w:tc>
          <w:tcPr>
            <w:tcW w:w="2337" w:type="dxa"/>
          </w:tcPr>
          <w:p w14:paraId="3097D2BF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6EDA4D97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47DF97E2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67D2A705" w14:textId="44F4F8A4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</w:tc>
        <w:tc>
          <w:tcPr>
            <w:tcW w:w="2790" w:type="dxa"/>
          </w:tcPr>
          <w:p w14:paraId="175E5691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2E5F22FF" w14:textId="77777777" w:rsidTr="000F355D">
        <w:tc>
          <w:tcPr>
            <w:tcW w:w="2337" w:type="dxa"/>
            <w:shd w:val="clear" w:color="auto" w:fill="DAE9F7" w:themeFill="text2" w:themeFillTint="1A"/>
          </w:tcPr>
          <w:p w14:paraId="01ADB8F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  <w:shd w:val="clear" w:color="auto" w:fill="E8E8E8" w:themeFill="background2"/>
          </w:tcPr>
          <w:p w14:paraId="009D7356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E8E8E8" w:themeFill="background2"/>
          </w:tcPr>
          <w:p w14:paraId="335E660A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  <w:shd w:val="clear" w:color="auto" w:fill="E8E8E8" w:themeFill="background2"/>
          </w:tcPr>
          <w:p w14:paraId="477D5628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  <w:tr w:rsidR="009C0A03" w14:paraId="3C08A5BD" w14:textId="77777777" w:rsidTr="000F355D">
        <w:tc>
          <w:tcPr>
            <w:tcW w:w="2337" w:type="dxa"/>
          </w:tcPr>
          <w:p w14:paraId="5CB3661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DBF03BA" w14:textId="6961208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858" w:type="dxa"/>
          </w:tcPr>
          <w:p w14:paraId="4E29CB83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23FEF62D" w14:textId="34712C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150" w:type="dxa"/>
          </w:tcPr>
          <w:p w14:paraId="74CD574C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0736DCB7" w14:textId="049AF141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90" w:type="dxa"/>
          </w:tcPr>
          <w:p w14:paraId="4725FACB" w14:textId="77777777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BE0D14" w14:textId="17130FB8" w:rsidR="009C0A03" w:rsidRDefault="009C0A03" w:rsidP="009C0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9C0A03" w14:paraId="14B06250" w14:textId="77777777" w:rsidTr="000F355D">
        <w:tc>
          <w:tcPr>
            <w:tcW w:w="2337" w:type="dxa"/>
          </w:tcPr>
          <w:p w14:paraId="58446120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  <w:p w14:paraId="7E99857C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4858" w:type="dxa"/>
          </w:tcPr>
          <w:p w14:paraId="62A2E559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  <w:tc>
          <w:tcPr>
            <w:tcW w:w="3150" w:type="dxa"/>
          </w:tcPr>
          <w:p w14:paraId="1E45788D" w14:textId="0F65F39F" w:rsidR="009C0A03" w:rsidRDefault="009C0A03" w:rsidP="009C0A03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</w:tc>
        <w:tc>
          <w:tcPr>
            <w:tcW w:w="2790" w:type="dxa"/>
          </w:tcPr>
          <w:p w14:paraId="6A2E7E4E" w14:textId="77777777" w:rsidR="009C0A03" w:rsidRDefault="009C0A03" w:rsidP="009C0A03">
            <w:pPr>
              <w:jc w:val="center"/>
              <w:rPr>
                <w:b/>
                <w:bCs/>
              </w:rPr>
            </w:pPr>
          </w:p>
        </w:tc>
      </w:tr>
    </w:tbl>
    <w:p w14:paraId="32D4C178" w14:textId="77777777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270EDBF5" w14:textId="001904CC" w:rsidR="00515BDB" w:rsidRPr="00515BDB" w:rsidRDefault="00515BDB" w:rsidP="00515BDB">
      <w:pPr>
        <w:pStyle w:val="Header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p w14:paraId="7AF9505C" w14:textId="77777777" w:rsidR="00B26688" w:rsidRDefault="00B26688"/>
    <w:sectPr w:rsidR="00B26688" w:rsidSect="009868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6B4E" w14:textId="77777777" w:rsidR="00475DFD" w:rsidRDefault="00475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AFBC" w14:textId="77777777" w:rsidR="00475DFD" w:rsidRDefault="00475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B825" w14:textId="77777777" w:rsidR="00475DFD" w:rsidRDefault="00475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50E5" w14:textId="77777777" w:rsidR="00475DFD" w:rsidRDefault="00475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607FCF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607FCF">
      <w:rPr>
        <w:rFonts w:ascii="Franklin Gothic Medium" w:hAnsi="Franklin Gothic Medium"/>
        <w:bCs/>
      </w:rPr>
      <w:t>Children’s Board of Hillsborough County</w:t>
    </w:r>
    <w:r w:rsidRPr="00607FCF">
      <w:rPr>
        <w:rFonts w:ascii="Franklin Gothic Medium" w:hAnsi="Franklin Gothic Medium"/>
        <w:bCs/>
      </w:rPr>
      <w:tab/>
    </w:r>
  </w:p>
  <w:p w14:paraId="79E00E98" w14:textId="025260DF" w:rsidR="00515BDB" w:rsidRPr="00607FCF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607FCF">
      <w:rPr>
        <w:rFonts w:ascii="Franklin Gothic Medium" w:hAnsi="Franklin Gothic Medium"/>
        <w:bCs/>
      </w:rPr>
      <w:t>PRO 2026- 0</w:t>
    </w:r>
    <w:r w:rsidR="00607FCF" w:rsidRPr="00607FCF">
      <w:rPr>
        <w:rFonts w:ascii="Franklin Gothic Medium" w:hAnsi="Franklin Gothic Medium"/>
        <w:bCs/>
      </w:rPr>
      <w:t>7</w:t>
    </w:r>
    <w:r w:rsidRPr="00607FCF">
      <w:rPr>
        <w:rFonts w:ascii="Franklin Gothic Medium" w:hAnsi="Franklin Gothic Medium"/>
        <w:bCs/>
      </w:rPr>
      <w:t xml:space="preserve"> Request for Proposals (RFP)</w:t>
    </w:r>
  </w:p>
  <w:p w14:paraId="239CCF7D" w14:textId="5DF57667" w:rsidR="00515BDB" w:rsidRPr="00607FCF" w:rsidRDefault="009C0A03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607FCF">
      <w:rPr>
        <w:rFonts w:ascii="Franklin Gothic Medium" w:hAnsi="Franklin Gothic Medium"/>
        <w:bCs/>
      </w:rPr>
      <w:t xml:space="preserve">Leading </w:t>
    </w:r>
    <w:r w:rsidR="00515BDB" w:rsidRPr="00607FCF">
      <w:rPr>
        <w:rFonts w:ascii="Franklin Gothic Medium" w:hAnsi="Franklin Gothic Medium"/>
        <w:bCs/>
      </w:rPr>
      <w:t>Grant</w:t>
    </w:r>
    <w:r w:rsidR="00607FCF" w:rsidRPr="00607FCF">
      <w:rPr>
        <w:rFonts w:ascii="Franklin Gothic Medium" w:hAnsi="Franklin Gothic Medium"/>
        <w:bCs/>
      </w:rPr>
      <w:t>-Water Safety</w:t>
    </w:r>
  </w:p>
  <w:p w14:paraId="51D0A209" w14:textId="140B1920" w:rsidR="00515BDB" w:rsidRPr="00607FCF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607FCF">
      <w:rPr>
        <w:rFonts w:ascii="Franklin Gothic Medium" w:hAnsi="Franklin Gothic Medium"/>
        <w:bCs/>
      </w:rPr>
      <w:t>Attachment (#2) – Matrix / Work Plan</w:t>
    </w:r>
  </w:p>
  <w:p w14:paraId="19B83BB2" w14:textId="77777777" w:rsidR="00943264" w:rsidRDefault="00943264" w:rsidP="00515B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356C" w14:textId="77777777" w:rsidR="00475DFD" w:rsidRDefault="00475D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F0921"/>
    <w:rsid w:val="000F355D"/>
    <w:rsid w:val="00475DFD"/>
    <w:rsid w:val="00515BDB"/>
    <w:rsid w:val="00607FCF"/>
    <w:rsid w:val="009006EF"/>
    <w:rsid w:val="00943264"/>
    <w:rsid w:val="0098684D"/>
    <w:rsid w:val="009C0A03"/>
    <w:rsid w:val="009F3E5D"/>
    <w:rsid w:val="00A37D24"/>
    <w:rsid w:val="00B107FC"/>
    <w:rsid w:val="00B26688"/>
    <w:rsid w:val="00B612E1"/>
    <w:rsid w:val="00B82F3A"/>
    <w:rsid w:val="00E431A3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288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9</cp:revision>
  <dcterms:created xsi:type="dcterms:W3CDTF">2025-06-26T19:03:00Z</dcterms:created>
  <dcterms:modified xsi:type="dcterms:W3CDTF">2025-11-05T16:03:00Z</dcterms:modified>
</cp:coreProperties>
</file>